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23" w:rsidRDefault="006B3323">
      <w:pPr>
        <w:rPr>
          <w:b/>
        </w:rPr>
      </w:pPr>
      <w:r w:rsidRPr="00DE098A">
        <w:rPr>
          <w:b/>
        </w:rPr>
        <w:t>Prie en chemin</w:t>
      </w:r>
    </w:p>
    <w:p w:rsidR="006A51B9" w:rsidRPr="006A51B9" w:rsidRDefault="00132A67">
      <w:r>
        <w:rPr>
          <w:rStyle w:val="st"/>
        </w:rPr>
        <w:t xml:space="preserve">Une méditation guidée audio de </w:t>
      </w:r>
      <w:r>
        <w:t xml:space="preserve">12 min. </w:t>
      </w:r>
      <w:r>
        <w:rPr>
          <w:rStyle w:val="st"/>
        </w:rPr>
        <w:t>chaque jour par les jésuites,</w:t>
      </w:r>
      <w:r>
        <w:t xml:space="preserve"> accompagnée de musique et de temps personnels pour prier.</w:t>
      </w:r>
    </w:p>
    <w:p w:rsidR="006B3323" w:rsidRDefault="006B3323">
      <w:r>
        <w:t>- podcast quotidien sur internet</w:t>
      </w:r>
    </w:p>
    <w:p w:rsidR="006B3323" w:rsidRDefault="006B3323">
      <w:r>
        <w:t xml:space="preserve">- </w:t>
      </w:r>
      <w:r w:rsidR="00132A67">
        <w:t xml:space="preserve">ou </w:t>
      </w:r>
      <w:r>
        <w:t>application pour smartphone</w:t>
      </w:r>
      <w:r w:rsidR="00973A28">
        <w:t xml:space="preserve"> à télécharger</w:t>
      </w:r>
    </w:p>
    <w:p w:rsidR="00050420" w:rsidRDefault="0065089A" w:rsidP="00050420">
      <w:hyperlink r:id="rId7" w:history="1">
        <w:r w:rsidR="00050420" w:rsidRPr="002866E1">
          <w:rPr>
            <w:rStyle w:val="Lienhypertexte"/>
          </w:rPr>
          <w:t>https://prieenchemin.org/</w:t>
        </w:r>
      </w:hyperlink>
    </w:p>
    <w:p w:rsidR="00E04CAE" w:rsidRDefault="00E04CAE"/>
    <w:p w:rsidR="00E04CAE" w:rsidRDefault="00E04CAE"/>
    <w:p w:rsidR="00E04CAE" w:rsidRPr="00E04CAE" w:rsidRDefault="00E04CAE">
      <w:pPr>
        <w:rPr>
          <w:b/>
        </w:rPr>
      </w:pPr>
      <w:r w:rsidRPr="00E04CAE">
        <w:rPr>
          <w:b/>
        </w:rPr>
        <w:t>Vers Dimanche</w:t>
      </w:r>
    </w:p>
    <w:p w:rsidR="00E04CAE" w:rsidRDefault="00E04CAE">
      <w:r>
        <w:t>Pour prier chaque jour l'Evangile de dimanche prochain</w:t>
      </w:r>
    </w:p>
    <w:p w:rsidR="00E04CAE" w:rsidRDefault="005D7072">
      <w:r>
        <w:t xml:space="preserve">- </w:t>
      </w:r>
      <w:bookmarkStart w:id="0" w:name="_GoBack"/>
      <w:bookmarkEnd w:id="0"/>
      <w:r w:rsidR="00E04CAE">
        <w:t>PDF à imprimer ou application pour smartphone</w:t>
      </w:r>
    </w:p>
    <w:p w:rsidR="006B3323" w:rsidRDefault="0065089A">
      <w:hyperlink r:id="rId8" w:history="1">
        <w:r w:rsidR="00E04CAE" w:rsidRPr="0025721E">
          <w:rPr>
            <w:rStyle w:val="Lienhypertexte"/>
          </w:rPr>
          <w:t>https://versdimanche.com/</w:t>
        </w:r>
      </w:hyperlink>
    </w:p>
    <w:p w:rsidR="00E04CAE" w:rsidRDefault="00E04CAE"/>
    <w:p w:rsidR="00122DFA" w:rsidRDefault="00122DFA" w:rsidP="00122DFA"/>
    <w:p w:rsidR="00DE098A" w:rsidRPr="00DE098A" w:rsidRDefault="00122DFA" w:rsidP="00DE098A">
      <w:pPr>
        <w:rPr>
          <w:b/>
        </w:rPr>
      </w:pPr>
      <w:r w:rsidRPr="00DE098A">
        <w:rPr>
          <w:b/>
        </w:rPr>
        <w:t>Taizé</w:t>
      </w:r>
    </w:p>
    <w:p w:rsidR="00DE098A" w:rsidRPr="00DE098A" w:rsidRDefault="00DE098A" w:rsidP="00DE098A">
      <w:pPr>
        <w:outlineLvl w:val="0"/>
        <w:rPr>
          <w:rStyle w:val="style-scope"/>
        </w:rPr>
      </w:pPr>
      <w:r w:rsidRPr="00DE098A">
        <w:rPr>
          <w:rStyle w:val="style-scope"/>
        </w:rPr>
        <w:t>Prière du soir en direct depuis Taizé</w:t>
      </w:r>
      <w:r>
        <w:rPr>
          <w:rStyle w:val="style-scope"/>
        </w:rPr>
        <w:t xml:space="preserve"> : chaque soir à 20h et </w:t>
      </w:r>
      <w:r w:rsidR="005D7072">
        <w:rPr>
          <w:rStyle w:val="style-scope"/>
        </w:rPr>
        <w:t xml:space="preserve">aussi </w:t>
      </w:r>
      <w:r>
        <w:rPr>
          <w:rStyle w:val="style-scope"/>
        </w:rPr>
        <w:t>sur RCF</w:t>
      </w:r>
    </w:p>
    <w:p w:rsidR="00122DFA" w:rsidRDefault="0065089A" w:rsidP="00DE098A">
      <w:hyperlink r:id="rId9" w:history="1">
        <w:r w:rsidR="00DE098A" w:rsidRPr="0025721E">
          <w:rPr>
            <w:rStyle w:val="Lienhypertexte"/>
          </w:rPr>
          <w:t>https://www.taize.fr/fr_article27534.html</w:t>
        </w:r>
      </w:hyperlink>
    </w:p>
    <w:p w:rsidR="00DE098A" w:rsidRDefault="00DE098A" w:rsidP="00DE098A"/>
    <w:p w:rsidR="003218F3" w:rsidRDefault="003218F3" w:rsidP="00122DFA"/>
    <w:p w:rsidR="003218F3" w:rsidRPr="003218F3" w:rsidRDefault="003218F3" w:rsidP="00122DFA">
      <w:pPr>
        <w:rPr>
          <w:b/>
        </w:rPr>
      </w:pPr>
      <w:r w:rsidRPr="003218F3">
        <w:rPr>
          <w:b/>
        </w:rPr>
        <w:t>Retraite dans la ville</w:t>
      </w:r>
      <w:r w:rsidR="006A51B9">
        <w:rPr>
          <w:b/>
        </w:rPr>
        <w:t xml:space="preserve"> (divers sites) </w:t>
      </w:r>
    </w:p>
    <w:p w:rsidR="003218F3" w:rsidRPr="003218F3" w:rsidRDefault="003218F3" w:rsidP="00122DFA">
      <w:proofErr w:type="gramStart"/>
      <w:r w:rsidRPr="003218F3">
        <w:t>par</w:t>
      </w:r>
      <w:proofErr w:type="gramEnd"/>
      <w:r w:rsidRPr="003218F3">
        <w:t xml:space="preserve"> les Dominicains de Lille et de la Province de France</w:t>
      </w:r>
    </w:p>
    <w:p w:rsidR="006A51B9" w:rsidRDefault="0065089A" w:rsidP="006A51B9">
      <w:hyperlink r:id="rId10" w:history="1">
        <w:r w:rsidR="006A51B9" w:rsidRPr="0025721E">
          <w:rPr>
            <w:rStyle w:val="Lienhypertexte"/>
          </w:rPr>
          <w:t>http://www.retraitedanslaville.org/</w:t>
        </w:r>
      </w:hyperlink>
    </w:p>
    <w:p w:rsidR="003218F3" w:rsidRPr="003218F3" w:rsidRDefault="003218F3" w:rsidP="003218F3">
      <w:pPr>
        <w:rPr>
          <w:rFonts w:eastAsia="Times New Roman" w:cstheme="minorHAnsi"/>
          <w:szCs w:val="24"/>
          <w:lang w:eastAsia="fr-BE"/>
        </w:rPr>
      </w:pPr>
      <w:r w:rsidRPr="003218F3">
        <w:rPr>
          <w:rFonts w:eastAsia="Times New Roman" w:cstheme="minorHAnsi"/>
          <w:szCs w:val="23"/>
          <w:lang w:eastAsia="fr-BE"/>
        </w:rPr>
        <w:t>Les sites de Retraite dans la Ville sont très variés et couvrent toute l'année :</w:t>
      </w:r>
    </w:p>
    <w:p w:rsidR="003218F3" w:rsidRPr="003218F3" w:rsidRDefault="003218F3" w:rsidP="003218F3">
      <w:pPr>
        <w:rPr>
          <w:rFonts w:eastAsia="Times New Roman" w:cstheme="minorHAnsi"/>
          <w:szCs w:val="24"/>
          <w:lang w:eastAsia="fr-BE"/>
        </w:rPr>
      </w:pPr>
      <w:r w:rsidRPr="003218F3">
        <w:rPr>
          <w:rFonts w:eastAsia="Times New Roman" w:cstheme="minorHAnsi"/>
          <w:szCs w:val="24"/>
          <w:lang w:eastAsia="fr-BE"/>
        </w:rPr>
        <w:t xml:space="preserve">- </w:t>
      </w:r>
      <w:hyperlink r:id="rId11" w:history="1">
        <w:r w:rsidRPr="003218F3">
          <w:rPr>
            <w:rFonts w:eastAsia="Times New Roman" w:cstheme="minorHAnsi"/>
            <w:bCs/>
            <w:i/>
            <w:iCs/>
            <w:color w:val="0000FF"/>
            <w:szCs w:val="24"/>
            <w:u w:val="single"/>
            <w:lang w:eastAsia="fr-BE"/>
          </w:rPr>
          <w:t>Avent dans la Ville</w:t>
        </w:r>
      </w:hyperlink>
      <w:r w:rsidRPr="003218F3">
        <w:rPr>
          <w:rFonts w:eastAsia="Times New Roman" w:cstheme="minorHAnsi"/>
          <w:szCs w:val="24"/>
          <w:lang w:eastAsia="fr-BE"/>
        </w:rPr>
        <w:t xml:space="preserve"> et </w:t>
      </w:r>
      <w:hyperlink r:id="rId12" w:history="1">
        <w:r w:rsidRPr="003218F3">
          <w:rPr>
            <w:rFonts w:eastAsia="Times New Roman" w:cstheme="minorHAnsi"/>
            <w:bCs/>
            <w:i/>
            <w:iCs/>
            <w:color w:val="0000FF"/>
            <w:szCs w:val="24"/>
            <w:u w:val="single"/>
            <w:lang w:eastAsia="fr-BE"/>
          </w:rPr>
          <w:t>Carême dans la Ville</w:t>
        </w:r>
      </w:hyperlink>
      <w:r w:rsidRPr="003218F3">
        <w:rPr>
          <w:rFonts w:eastAsia="Times New Roman" w:cstheme="minorHAnsi"/>
          <w:szCs w:val="24"/>
          <w:lang w:eastAsia="fr-BE"/>
        </w:rPr>
        <w:t xml:space="preserve"> pour nous préparer à Noël et Pâques</w:t>
      </w:r>
    </w:p>
    <w:p w:rsidR="003218F3" w:rsidRPr="003218F3" w:rsidRDefault="003218F3" w:rsidP="003218F3">
      <w:pPr>
        <w:rPr>
          <w:rFonts w:eastAsia="Times New Roman" w:cstheme="minorHAnsi"/>
          <w:szCs w:val="24"/>
          <w:lang w:eastAsia="fr-BE"/>
        </w:rPr>
      </w:pPr>
      <w:r w:rsidRPr="003218F3">
        <w:rPr>
          <w:rFonts w:eastAsia="Times New Roman" w:cstheme="minorHAnsi"/>
          <w:szCs w:val="24"/>
          <w:lang w:eastAsia="fr-BE"/>
        </w:rPr>
        <w:t xml:space="preserve">- </w:t>
      </w:r>
      <w:hyperlink r:id="rId13" w:history="1">
        <w:r w:rsidRPr="003218F3">
          <w:rPr>
            <w:rFonts w:eastAsia="Times New Roman" w:cstheme="minorHAnsi"/>
            <w:bCs/>
            <w:i/>
            <w:iCs/>
            <w:color w:val="0000FF"/>
            <w:szCs w:val="24"/>
            <w:u w:val="single"/>
            <w:lang w:eastAsia="fr-BE"/>
          </w:rPr>
          <w:t>Matthieu pas à pas</w:t>
        </w:r>
      </w:hyperlink>
      <w:r w:rsidRPr="003218F3">
        <w:rPr>
          <w:rFonts w:eastAsia="Times New Roman" w:cstheme="minorHAnsi"/>
          <w:szCs w:val="24"/>
          <w:lang w:eastAsia="fr-BE"/>
        </w:rPr>
        <w:t xml:space="preserve"> pour le temps ordinaire</w:t>
      </w:r>
    </w:p>
    <w:p w:rsidR="003218F3" w:rsidRPr="003218F3" w:rsidRDefault="003218F3" w:rsidP="003218F3">
      <w:pPr>
        <w:rPr>
          <w:rFonts w:eastAsia="Times New Roman" w:cstheme="minorHAnsi"/>
          <w:szCs w:val="24"/>
          <w:lang w:eastAsia="fr-BE"/>
        </w:rPr>
      </w:pPr>
      <w:r w:rsidRPr="003218F3">
        <w:rPr>
          <w:rFonts w:eastAsia="Times New Roman" w:cstheme="minorHAnsi"/>
          <w:szCs w:val="24"/>
          <w:lang w:eastAsia="fr-BE"/>
        </w:rPr>
        <w:t xml:space="preserve">- </w:t>
      </w:r>
      <w:hyperlink r:id="rId14" w:history="1">
        <w:r w:rsidRPr="003218F3">
          <w:rPr>
            <w:rFonts w:eastAsia="Times New Roman" w:cstheme="minorHAnsi"/>
            <w:bCs/>
            <w:i/>
            <w:iCs/>
            <w:color w:val="0000FF"/>
            <w:szCs w:val="24"/>
            <w:u w:val="single"/>
            <w:lang w:eastAsia="fr-BE"/>
          </w:rPr>
          <w:t>Dimanche dans la Ville</w:t>
        </w:r>
      </w:hyperlink>
      <w:r w:rsidRPr="003218F3">
        <w:rPr>
          <w:rFonts w:eastAsia="Times New Roman" w:cstheme="minorHAnsi"/>
          <w:szCs w:val="24"/>
          <w:lang w:eastAsia="fr-BE"/>
        </w:rPr>
        <w:t xml:space="preserve"> pour préparer la messe du dimanche</w:t>
      </w:r>
    </w:p>
    <w:p w:rsidR="003218F3" w:rsidRPr="003218F3" w:rsidRDefault="003218F3" w:rsidP="003218F3">
      <w:pPr>
        <w:rPr>
          <w:rFonts w:eastAsia="Times New Roman" w:cstheme="minorHAnsi"/>
          <w:szCs w:val="24"/>
          <w:lang w:eastAsia="fr-BE"/>
        </w:rPr>
      </w:pPr>
      <w:r w:rsidRPr="003218F3">
        <w:rPr>
          <w:rFonts w:eastAsia="Times New Roman" w:cstheme="minorHAnsi"/>
          <w:szCs w:val="24"/>
          <w:lang w:eastAsia="fr-BE"/>
        </w:rPr>
        <w:t xml:space="preserve">- </w:t>
      </w:r>
      <w:hyperlink r:id="rId15" w:history="1">
        <w:r w:rsidRPr="003218F3">
          <w:rPr>
            <w:rFonts w:eastAsia="Times New Roman" w:cstheme="minorHAnsi"/>
            <w:bCs/>
            <w:i/>
            <w:iCs/>
            <w:color w:val="0000FF"/>
            <w:szCs w:val="24"/>
            <w:u w:val="single"/>
            <w:lang w:eastAsia="fr-BE"/>
          </w:rPr>
          <w:t>Prière dans la Ville</w:t>
        </w:r>
      </w:hyperlink>
      <w:r w:rsidRPr="003218F3">
        <w:rPr>
          <w:rFonts w:eastAsia="Times New Roman" w:cstheme="minorHAnsi"/>
          <w:szCs w:val="24"/>
          <w:lang w:eastAsia="fr-BE"/>
        </w:rPr>
        <w:t xml:space="preserve"> pour déposer une intention</w:t>
      </w:r>
    </w:p>
    <w:p w:rsidR="003218F3" w:rsidRPr="003218F3" w:rsidRDefault="003218F3" w:rsidP="003218F3">
      <w:pPr>
        <w:rPr>
          <w:rFonts w:eastAsia="Times New Roman" w:cstheme="minorHAnsi"/>
          <w:szCs w:val="24"/>
          <w:lang w:eastAsia="fr-BE"/>
        </w:rPr>
      </w:pPr>
      <w:r w:rsidRPr="003218F3">
        <w:rPr>
          <w:rFonts w:eastAsia="Times New Roman" w:cstheme="minorHAnsi"/>
          <w:szCs w:val="24"/>
          <w:lang w:eastAsia="fr-BE"/>
        </w:rPr>
        <w:t xml:space="preserve">- </w:t>
      </w:r>
      <w:hyperlink r:id="rId16" w:history="1">
        <w:proofErr w:type="spellStart"/>
        <w:r w:rsidRPr="003218F3">
          <w:rPr>
            <w:rFonts w:eastAsia="Times New Roman" w:cstheme="minorHAnsi"/>
            <w:bCs/>
            <w:i/>
            <w:iCs/>
            <w:color w:val="0000FF"/>
            <w:szCs w:val="24"/>
            <w:u w:val="single"/>
            <w:lang w:eastAsia="fr-BE"/>
          </w:rPr>
          <w:t>Théobule</w:t>
        </w:r>
        <w:proofErr w:type="spellEnd"/>
      </w:hyperlink>
      <w:r w:rsidRPr="003218F3">
        <w:rPr>
          <w:rFonts w:eastAsia="Times New Roman" w:cstheme="minorHAnsi"/>
          <w:szCs w:val="24"/>
          <w:lang w:eastAsia="fr-BE"/>
        </w:rPr>
        <w:t>, la parole de Dieu par et pour les enfants</w:t>
      </w:r>
    </w:p>
    <w:p w:rsidR="003218F3" w:rsidRPr="003218F3" w:rsidRDefault="003218F3" w:rsidP="003218F3">
      <w:pPr>
        <w:rPr>
          <w:rFonts w:eastAsia="Times New Roman" w:cstheme="minorHAnsi"/>
          <w:szCs w:val="24"/>
          <w:lang w:eastAsia="fr-BE"/>
        </w:rPr>
      </w:pPr>
      <w:r w:rsidRPr="003218F3">
        <w:rPr>
          <w:rFonts w:eastAsia="Times New Roman" w:cstheme="minorHAnsi"/>
          <w:szCs w:val="24"/>
          <w:lang w:eastAsia="fr-BE"/>
        </w:rPr>
        <w:t xml:space="preserve">- </w:t>
      </w:r>
      <w:hyperlink r:id="rId17" w:history="1">
        <w:proofErr w:type="spellStart"/>
        <w:r w:rsidRPr="003218F3">
          <w:rPr>
            <w:rFonts w:eastAsia="Times New Roman" w:cstheme="minorHAnsi"/>
            <w:bCs/>
            <w:i/>
            <w:iCs/>
            <w:color w:val="0000FF"/>
            <w:szCs w:val="24"/>
            <w:u w:val="single"/>
            <w:lang w:eastAsia="fr-BE"/>
          </w:rPr>
          <w:t>ThéoDom</w:t>
        </w:r>
        <w:proofErr w:type="spellEnd"/>
      </w:hyperlink>
      <w:r w:rsidRPr="003218F3">
        <w:rPr>
          <w:rFonts w:eastAsia="Times New Roman" w:cstheme="minorHAnsi"/>
          <w:szCs w:val="24"/>
          <w:lang w:eastAsia="fr-BE"/>
        </w:rPr>
        <w:t>, la théologie en vidéos</w:t>
      </w:r>
    </w:p>
    <w:p w:rsidR="006A51B9" w:rsidRDefault="003218F3" w:rsidP="006A51B9">
      <w:pPr>
        <w:rPr>
          <w:rFonts w:ascii="Times New Roman" w:eastAsia="Times New Roman" w:hAnsi="Times New Roman" w:cs="Times New Roman"/>
          <w:szCs w:val="24"/>
          <w:lang w:eastAsia="fr-BE"/>
        </w:rPr>
      </w:pPr>
      <w:r w:rsidRPr="003218F3">
        <w:rPr>
          <w:rFonts w:ascii="Times New Roman" w:eastAsia="Times New Roman" w:hAnsi="Times New Roman" w:cs="Times New Roman"/>
          <w:szCs w:val="24"/>
          <w:lang w:eastAsia="fr-BE"/>
        </w:rPr>
        <w:t> </w:t>
      </w:r>
    </w:p>
    <w:p w:rsidR="00132A67" w:rsidRDefault="00132A67" w:rsidP="006A51B9">
      <w:pPr>
        <w:rPr>
          <w:rFonts w:ascii="Times New Roman" w:eastAsia="Times New Roman" w:hAnsi="Times New Roman" w:cs="Times New Roman"/>
          <w:szCs w:val="24"/>
          <w:lang w:eastAsia="fr-BE"/>
        </w:rPr>
      </w:pPr>
    </w:p>
    <w:p w:rsidR="006A51B9" w:rsidRDefault="006A51B9" w:rsidP="006A51B9">
      <w:pPr>
        <w:rPr>
          <w:b/>
        </w:rPr>
      </w:pPr>
      <w:proofErr w:type="spellStart"/>
      <w:r w:rsidRPr="00DE098A">
        <w:rPr>
          <w:b/>
        </w:rPr>
        <w:t>Théobule</w:t>
      </w:r>
      <w:proofErr w:type="spellEnd"/>
      <w:r>
        <w:rPr>
          <w:b/>
        </w:rPr>
        <w:t xml:space="preserve"> – site et application pour les enfants de 5 à 11 ans </w:t>
      </w:r>
    </w:p>
    <w:p w:rsidR="006A51B9" w:rsidRPr="00050420" w:rsidRDefault="006A51B9" w:rsidP="006A51B9">
      <w:r w:rsidRPr="00050420">
        <w:t>Dominicains de Lille</w:t>
      </w:r>
    </w:p>
    <w:p w:rsidR="006A51B9" w:rsidRDefault="0065089A" w:rsidP="006A51B9">
      <w:hyperlink r:id="rId18" w:history="1">
        <w:r w:rsidR="006A51B9" w:rsidRPr="0025721E">
          <w:rPr>
            <w:rStyle w:val="Lienhypertexte"/>
          </w:rPr>
          <w:t>https://www.theobule.org/</w:t>
        </w:r>
      </w:hyperlink>
    </w:p>
    <w:p w:rsidR="003218F3" w:rsidRDefault="003218F3" w:rsidP="00122DFA"/>
    <w:p w:rsidR="003218F3" w:rsidRDefault="003218F3" w:rsidP="00122DFA"/>
    <w:p w:rsidR="001B2E1F" w:rsidRPr="006516A7" w:rsidRDefault="006516A7" w:rsidP="00122DFA">
      <w:pPr>
        <w:rPr>
          <w:b/>
        </w:rPr>
      </w:pPr>
      <w:r w:rsidRPr="006516A7">
        <w:rPr>
          <w:b/>
        </w:rPr>
        <w:t xml:space="preserve">Salésiens Coopérateurs de Belgique Sud </w:t>
      </w:r>
    </w:p>
    <w:p w:rsidR="006516A7" w:rsidRDefault="006516A7" w:rsidP="00122DFA">
      <w:r>
        <w:t>Le mot du jour / La vidéo du jour / Le soleil du jour</w:t>
      </w:r>
    </w:p>
    <w:p w:rsidR="006516A7" w:rsidRDefault="0065089A" w:rsidP="00122DFA">
      <w:hyperlink r:id="rId19" w:history="1">
        <w:r w:rsidR="006516A7" w:rsidRPr="0025721E">
          <w:rPr>
            <w:rStyle w:val="Lienhypertexte"/>
          </w:rPr>
          <w:t>https://motdujourcoopbelsud.blogspot.com/</w:t>
        </w:r>
      </w:hyperlink>
    </w:p>
    <w:p w:rsidR="006516A7" w:rsidRDefault="006516A7" w:rsidP="00122DFA"/>
    <w:p w:rsidR="006516A7" w:rsidRPr="00DE098A" w:rsidRDefault="006516A7" w:rsidP="00122DFA">
      <w:pPr>
        <w:rPr>
          <w:b/>
        </w:rPr>
      </w:pPr>
    </w:p>
    <w:p w:rsidR="00F036C0" w:rsidRDefault="001B2E1F" w:rsidP="00122DFA">
      <w:pPr>
        <w:rPr>
          <w:b/>
        </w:rPr>
      </w:pPr>
      <w:proofErr w:type="spellStart"/>
      <w:r w:rsidRPr="006A51B9">
        <w:rPr>
          <w:b/>
        </w:rPr>
        <w:t>Hozana</w:t>
      </w:r>
      <w:proofErr w:type="spellEnd"/>
      <w:r w:rsidR="00F036C0">
        <w:rPr>
          <w:b/>
        </w:rPr>
        <w:t xml:space="preserve"> – Prier avec l'Evangile du jour en image</w:t>
      </w:r>
    </w:p>
    <w:p w:rsidR="001B2E1F" w:rsidRPr="00F036C0" w:rsidRDefault="0065089A" w:rsidP="00122DFA">
      <w:hyperlink r:id="rId20" w:history="1">
        <w:r w:rsidR="00F036C0" w:rsidRPr="00F036C0">
          <w:rPr>
            <w:rStyle w:val="Lienhypertexte"/>
          </w:rPr>
          <w:t>https://hozana.org/communaute/1403-prier-avec-l-evangile-du-jour-en-image</w:t>
        </w:r>
      </w:hyperlink>
    </w:p>
    <w:p w:rsidR="00F036C0" w:rsidRPr="006A51B9" w:rsidRDefault="00F036C0" w:rsidP="00122DFA">
      <w:pPr>
        <w:rPr>
          <w:b/>
        </w:rPr>
      </w:pPr>
    </w:p>
    <w:p w:rsidR="006A51B9" w:rsidRDefault="006A51B9" w:rsidP="00122DFA"/>
    <w:p w:rsidR="00132A67" w:rsidRPr="00DE098A" w:rsidRDefault="00132A67" w:rsidP="00132A67">
      <w:pPr>
        <w:rPr>
          <w:b/>
        </w:rPr>
      </w:pPr>
      <w:r w:rsidRPr="00DE098A">
        <w:rPr>
          <w:b/>
        </w:rPr>
        <w:t>Message et prière aux Européens COMECE et CCEE - 5 langues</w:t>
      </w:r>
    </w:p>
    <w:p w:rsidR="00132A67" w:rsidRDefault="0065089A" w:rsidP="00132A67">
      <w:hyperlink r:id="rId21" w:history="1">
        <w:r w:rsidR="00132A67" w:rsidRPr="002866E1">
          <w:rPr>
            <w:rStyle w:val="Lienhypertexte"/>
          </w:rPr>
          <w:t>http://www.comece.eu/les-prsidents-de-la-comece-et-du-ccee-adressent-ensemble-une-prire-dieu</w:t>
        </w:r>
      </w:hyperlink>
    </w:p>
    <w:p w:rsidR="00132A67" w:rsidRPr="00050420" w:rsidRDefault="00132A67" w:rsidP="00132A67">
      <w:pPr>
        <w:rPr>
          <w:i/>
        </w:rPr>
      </w:pPr>
      <w:r w:rsidRPr="00050420">
        <w:rPr>
          <w:i/>
        </w:rPr>
        <w:t>FR :</w:t>
      </w:r>
    </w:p>
    <w:p w:rsidR="00132A67" w:rsidRDefault="0065089A" w:rsidP="00132A67">
      <w:hyperlink r:id="rId22" w:history="1">
        <w:r w:rsidR="00132A67" w:rsidRPr="002866E1">
          <w:rPr>
            <w:rStyle w:val="Lienhypertexte"/>
          </w:rPr>
          <w:t>http://www.comece.eu/dl/rlorJKJKkoooJqx4lJK/2020-03-12_L_OUT_COVID-19_Prayer_FR_.pdf</w:t>
        </w:r>
      </w:hyperlink>
    </w:p>
    <w:p w:rsidR="00132A67" w:rsidRDefault="00132A67" w:rsidP="00132A67"/>
    <w:p w:rsidR="00132A67" w:rsidRDefault="00132A67" w:rsidP="00132A67"/>
    <w:p w:rsidR="00132A67" w:rsidRPr="00DE098A" w:rsidRDefault="00132A67" w:rsidP="00132A67">
      <w:pPr>
        <w:rPr>
          <w:b/>
        </w:rPr>
      </w:pPr>
      <w:r w:rsidRPr="00DE098A">
        <w:rPr>
          <w:b/>
        </w:rPr>
        <w:t>Lettre de St Ignace de Loyola en temps de coronavirus</w:t>
      </w:r>
    </w:p>
    <w:p w:rsidR="00132A67" w:rsidRDefault="0065089A" w:rsidP="00132A67">
      <w:hyperlink r:id="rId23" w:history="1">
        <w:r w:rsidR="00132A67" w:rsidRPr="002866E1">
          <w:rPr>
            <w:rStyle w:val="Lienhypertexte"/>
          </w:rPr>
          <w:t>https://www.jesuites.com/lettre-dignace-de-loyola-en-temps-de-coronavirus/</w:t>
        </w:r>
      </w:hyperlink>
    </w:p>
    <w:p w:rsidR="00132A67" w:rsidRDefault="00132A67" w:rsidP="00132A67"/>
    <w:p w:rsidR="00132A67" w:rsidRDefault="00132A67" w:rsidP="00132A67"/>
    <w:p w:rsidR="00132A67" w:rsidRPr="00DE098A" w:rsidRDefault="00132A67" w:rsidP="00132A67">
      <w:pPr>
        <w:rPr>
          <w:b/>
        </w:rPr>
      </w:pPr>
      <w:r w:rsidRPr="00DE098A">
        <w:rPr>
          <w:b/>
        </w:rPr>
        <w:t>Message du chapelain de l'église St Ignace</w:t>
      </w:r>
    </w:p>
    <w:p w:rsidR="00132A67" w:rsidRDefault="0065089A" w:rsidP="00132A67">
      <w:hyperlink r:id="rId24" w:history="1">
        <w:r w:rsidR="00132A67" w:rsidRPr="002866E1">
          <w:rPr>
            <w:rStyle w:val="Lienhypertexte"/>
          </w:rPr>
          <w:t>https://www.jesuites.com/en-temps-de-coronavirus-tisser-la-toile-dune-humanite-unie-et-solidaire/</w:t>
        </w:r>
      </w:hyperlink>
    </w:p>
    <w:p w:rsidR="00132A67" w:rsidRDefault="00132A67" w:rsidP="00132A67"/>
    <w:p w:rsidR="00132A67" w:rsidRDefault="00132A67" w:rsidP="00132A67"/>
    <w:p w:rsidR="00132A67" w:rsidRDefault="00132A67" w:rsidP="00132A67">
      <w:r w:rsidRPr="00DE098A">
        <w:rPr>
          <w:b/>
        </w:rPr>
        <w:t xml:space="preserve">Vidéo du P. François </w:t>
      </w:r>
      <w:proofErr w:type="spellStart"/>
      <w:r w:rsidRPr="00DE098A">
        <w:rPr>
          <w:b/>
        </w:rPr>
        <w:t>Euvé</w:t>
      </w:r>
      <w:proofErr w:type="spellEnd"/>
      <w:r w:rsidRPr="00DE098A">
        <w:rPr>
          <w:b/>
        </w:rPr>
        <w:t>, jésuite</w:t>
      </w:r>
      <w:r>
        <w:t xml:space="preserve">  (4'11) :  </w:t>
      </w:r>
    </w:p>
    <w:p w:rsidR="00132A67" w:rsidRDefault="00132A67" w:rsidP="00132A67">
      <w:pPr>
        <w:rPr>
          <w:i/>
        </w:rPr>
      </w:pPr>
      <w:r w:rsidRPr="00122DFA">
        <w:rPr>
          <w:i/>
        </w:rPr>
        <w:t>"Face au coronavirus, le</w:t>
      </w:r>
      <w:r>
        <w:rPr>
          <w:i/>
        </w:rPr>
        <w:t xml:space="preserve"> rôle des chrétiens évolue. Ils</w:t>
      </w:r>
      <w:r w:rsidRPr="00122DFA">
        <w:rPr>
          <w:i/>
        </w:rPr>
        <w:t xml:space="preserve"> ne doivent pas faire bande à part"</w:t>
      </w:r>
    </w:p>
    <w:p w:rsidR="00132A67" w:rsidRPr="00122DFA" w:rsidRDefault="00132A67" w:rsidP="00132A67">
      <w:pPr>
        <w:rPr>
          <w:i/>
        </w:rPr>
      </w:pPr>
      <w:r>
        <w:rPr>
          <w:rStyle w:val="style-scope"/>
        </w:rPr>
        <w:t xml:space="preserve">Face à l’épidémie de coronavirus qui touche actuellement le monde entier, le rôle des chrétiens, d’habitude prompts à se mobiliser, évolue. Le père jésuite François </w:t>
      </w:r>
      <w:proofErr w:type="spellStart"/>
      <w:r>
        <w:rPr>
          <w:rStyle w:val="style-scope"/>
        </w:rPr>
        <w:t>Euvé</w:t>
      </w:r>
      <w:proofErr w:type="spellEnd"/>
      <w:r>
        <w:rPr>
          <w:rStyle w:val="style-scope"/>
        </w:rPr>
        <w:t>, rédacteur en chef de la revue « Études », livre son analyse.</w:t>
      </w:r>
    </w:p>
    <w:p w:rsidR="00132A67" w:rsidRDefault="0065089A" w:rsidP="00132A67">
      <w:hyperlink r:id="rId25" w:anchor="action=share" w:history="1">
        <w:r w:rsidR="00132A67" w:rsidRPr="002866E1">
          <w:rPr>
            <w:rStyle w:val="Lienhypertexte"/>
          </w:rPr>
          <w:t>https://www.youtube.com/watch?v=YyXcYVSXQvw#action=share</w:t>
        </w:r>
      </w:hyperlink>
    </w:p>
    <w:p w:rsidR="006A51B9" w:rsidRDefault="006A51B9" w:rsidP="00122DFA"/>
    <w:sectPr w:rsidR="006A51B9" w:rsidSect="004F162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1134" w:bottom="1134" w:left="1134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9A" w:rsidRDefault="0065089A" w:rsidP="006E0579">
      <w:r>
        <w:separator/>
      </w:r>
    </w:p>
  </w:endnote>
  <w:endnote w:type="continuationSeparator" w:id="0">
    <w:p w:rsidR="0065089A" w:rsidRDefault="0065089A" w:rsidP="006E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79" w:rsidRDefault="006E057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79" w:rsidRDefault="006E057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79" w:rsidRDefault="006E05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9A" w:rsidRDefault="0065089A" w:rsidP="006E0579">
      <w:r>
        <w:separator/>
      </w:r>
    </w:p>
  </w:footnote>
  <w:footnote w:type="continuationSeparator" w:id="0">
    <w:p w:rsidR="0065089A" w:rsidRDefault="0065089A" w:rsidP="006E0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79" w:rsidRDefault="006E057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79" w:rsidRDefault="006E057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79" w:rsidRDefault="006E057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23"/>
    <w:rsid w:val="00050420"/>
    <w:rsid w:val="00122DFA"/>
    <w:rsid w:val="00132A67"/>
    <w:rsid w:val="001B2E1F"/>
    <w:rsid w:val="003218F3"/>
    <w:rsid w:val="004F162D"/>
    <w:rsid w:val="005654B2"/>
    <w:rsid w:val="005D7072"/>
    <w:rsid w:val="0065089A"/>
    <w:rsid w:val="006516A7"/>
    <w:rsid w:val="006A51B9"/>
    <w:rsid w:val="006B3323"/>
    <w:rsid w:val="006D5236"/>
    <w:rsid w:val="006E0579"/>
    <w:rsid w:val="008814AA"/>
    <w:rsid w:val="008B038E"/>
    <w:rsid w:val="00973A28"/>
    <w:rsid w:val="00A21E69"/>
    <w:rsid w:val="00C662E9"/>
    <w:rsid w:val="00DE098A"/>
    <w:rsid w:val="00E04CAE"/>
    <w:rsid w:val="00F0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3323"/>
    <w:rPr>
      <w:color w:val="0000FF" w:themeColor="hyperlink"/>
      <w:u w:val="single"/>
    </w:rPr>
  </w:style>
  <w:style w:type="character" w:customStyle="1" w:styleId="style-scope">
    <w:name w:val="style-scope"/>
    <w:basedOn w:val="Policepardfaut"/>
    <w:rsid w:val="00122DFA"/>
  </w:style>
  <w:style w:type="character" w:customStyle="1" w:styleId="st">
    <w:name w:val="st"/>
    <w:basedOn w:val="Policepardfaut"/>
    <w:rsid w:val="00132A67"/>
  </w:style>
  <w:style w:type="paragraph" w:styleId="En-tte">
    <w:name w:val="header"/>
    <w:basedOn w:val="Normal"/>
    <w:link w:val="En-tteCar"/>
    <w:uiPriority w:val="99"/>
    <w:unhideWhenUsed/>
    <w:rsid w:val="006E05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0579"/>
  </w:style>
  <w:style w:type="paragraph" w:styleId="Pieddepage">
    <w:name w:val="footer"/>
    <w:basedOn w:val="Normal"/>
    <w:link w:val="PieddepageCar"/>
    <w:uiPriority w:val="99"/>
    <w:unhideWhenUsed/>
    <w:rsid w:val="006E05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0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3323"/>
    <w:rPr>
      <w:color w:val="0000FF" w:themeColor="hyperlink"/>
      <w:u w:val="single"/>
    </w:rPr>
  </w:style>
  <w:style w:type="character" w:customStyle="1" w:styleId="style-scope">
    <w:name w:val="style-scope"/>
    <w:basedOn w:val="Policepardfaut"/>
    <w:rsid w:val="00122DFA"/>
  </w:style>
  <w:style w:type="character" w:customStyle="1" w:styleId="st">
    <w:name w:val="st"/>
    <w:basedOn w:val="Policepardfaut"/>
    <w:rsid w:val="00132A67"/>
  </w:style>
  <w:style w:type="paragraph" w:styleId="En-tte">
    <w:name w:val="header"/>
    <w:basedOn w:val="Normal"/>
    <w:link w:val="En-tteCar"/>
    <w:uiPriority w:val="99"/>
    <w:unhideWhenUsed/>
    <w:rsid w:val="006E05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0579"/>
  </w:style>
  <w:style w:type="paragraph" w:styleId="Pieddepage">
    <w:name w:val="footer"/>
    <w:basedOn w:val="Normal"/>
    <w:link w:val="PieddepageCar"/>
    <w:uiPriority w:val="99"/>
    <w:unhideWhenUsed/>
    <w:rsid w:val="006E05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sdimanche.com/" TargetMode="External"/><Relationship Id="rId13" Type="http://schemas.openxmlformats.org/officeDocument/2006/relationships/hyperlink" Target="http://matthieu.retraitedanslaville.org/" TargetMode="External"/><Relationship Id="rId18" Type="http://schemas.openxmlformats.org/officeDocument/2006/relationships/hyperlink" Target="https://www.theobule.org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comece.eu/les-prsidents-de-la-comece-et-du-ccee-adressent-ensemble-une-prire-dieu" TargetMode="External"/><Relationship Id="rId7" Type="http://schemas.openxmlformats.org/officeDocument/2006/relationships/hyperlink" Target="https://prieenchemin.org/" TargetMode="External"/><Relationship Id="rId12" Type="http://schemas.openxmlformats.org/officeDocument/2006/relationships/hyperlink" Target="http://careme.retraitedanslaville.org/" TargetMode="External"/><Relationship Id="rId17" Type="http://schemas.openxmlformats.org/officeDocument/2006/relationships/hyperlink" Target="http://www.theodom.org/" TargetMode="External"/><Relationship Id="rId25" Type="http://schemas.openxmlformats.org/officeDocument/2006/relationships/hyperlink" Target="https://www.youtube.com/watch?v=YyXcYVSXQvw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theobule.org/" TargetMode="External"/><Relationship Id="rId20" Type="http://schemas.openxmlformats.org/officeDocument/2006/relationships/hyperlink" Target="https://hozana.org/communaute/1403-prier-avec-l-evangile-du-jour-en-image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vent.retraitedanslaville.org/" TargetMode="External"/><Relationship Id="rId24" Type="http://schemas.openxmlformats.org/officeDocument/2006/relationships/hyperlink" Target="https://www.jesuites.com/en-temps-de-coronavirus-tisser-la-toile-dune-humanite-unie-et-solidaire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riere.retraitedanslaville.org/" TargetMode="External"/><Relationship Id="rId23" Type="http://schemas.openxmlformats.org/officeDocument/2006/relationships/hyperlink" Target="https://www.jesuites.com/lettre-dignace-de-loyola-en-temps-de-coronavirus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retraitedanslaville.org/" TargetMode="External"/><Relationship Id="rId19" Type="http://schemas.openxmlformats.org/officeDocument/2006/relationships/hyperlink" Target="https://motdujourcoopbelsud.blogspot.com/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taize.fr/fr_article27534.html" TargetMode="External"/><Relationship Id="rId14" Type="http://schemas.openxmlformats.org/officeDocument/2006/relationships/hyperlink" Target="http://dimanche.retraitedanslaville.org/" TargetMode="External"/><Relationship Id="rId22" Type="http://schemas.openxmlformats.org/officeDocument/2006/relationships/hyperlink" Target="http://www.comece.eu/dl/rlorJKJKkoooJqx4lJK/2020-03-12_L_OUT_COVID-19_Prayer_FR_.pdf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2020-03-20T16:26:00Z</dcterms:created>
  <dcterms:modified xsi:type="dcterms:W3CDTF">2020-03-20T16:35:00Z</dcterms:modified>
</cp:coreProperties>
</file>